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9ECB" w14:textId="77777777" w:rsidR="00DC064B" w:rsidRDefault="00961EB4" w:rsidP="00961EB4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jc w:val="righ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様式２－３</w:t>
      </w:r>
    </w:p>
    <w:p w14:paraId="65DA93E8" w14:textId="77777777" w:rsidR="00961EB4" w:rsidRDefault="00961EB4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0D691409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13324E33" w14:textId="77777777" w:rsidR="00DC064B" w:rsidRPr="005655C6" w:rsidRDefault="005655C6" w:rsidP="005655C6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spacing w:line="522" w:lineRule="exact"/>
        <w:jc w:val="center"/>
        <w:rPr>
          <w:rFonts w:hAnsi="Times New Roman" w:cs="Times New Roman"/>
          <w:spacing w:val="6"/>
          <w:sz w:val="28"/>
          <w:szCs w:val="28"/>
        </w:rPr>
      </w:pPr>
      <w:r w:rsidRPr="005655C6">
        <w:rPr>
          <w:rFonts w:hAnsi="Times New Roman" w:cs="Times New Roman" w:hint="eastAsia"/>
          <w:spacing w:val="6"/>
          <w:sz w:val="28"/>
          <w:szCs w:val="28"/>
        </w:rPr>
        <w:t>指定混合肥料生産業者廃止届出書</w:t>
      </w:r>
    </w:p>
    <w:p w14:paraId="0BEEC576" w14:textId="77777777" w:rsidR="00DC064B" w:rsidRDefault="00DC064B">
      <w:pPr>
        <w:adjustRightInd/>
        <w:rPr>
          <w:rFonts w:hAnsi="Times New Roman" w:cs="Times New Roman"/>
          <w:spacing w:val="6"/>
        </w:rPr>
      </w:pPr>
    </w:p>
    <w:p w14:paraId="6219E58E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16886070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08E87917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</w:t>
      </w:r>
    </w:p>
    <w:p w14:paraId="597A1702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3BD195A6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住　所</w:t>
      </w:r>
    </w:p>
    <w:p w14:paraId="7266C6AF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</w:t>
      </w:r>
      <w:r w:rsidR="002F038C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6BE12F6B" w14:textId="77777777" w:rsidR="00DC064B" w:rsidRDefault="002F038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</w:t>
      </w:r>
    </w:p>
    <w:p w14:paraId="38E501D9" w14:textId="77777777" w:rsidR="00DC064B" w:rsidRDefault="00DC064B" w:rsidP="00AC3C82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ind w:firstLineChars="100" w:firstLine="232"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さきに　　　年　　月　　日付けで</w:t>
      </w:r>
      <w:r w:rsidR="009A0AB1">
        <w:rPr>
          <w:rFonts w:hint="eastAsia"/>
        </w:rPr>
        <w:t>肥料の品質の確保等に関する法律</w:t>
      </w:r>
      <w:r>
        <w:rPr>
          <w:rFonts w:hint="eastAsia"/>
        </w:rPr>
        <w:t>第１６条の２第１項の規定により届け出た指定</w:t>
      </w:r>
      <w:r w:rsidR="009A0AB1">
        <w:rPr>
          <w:rFonts w:hint="eastAsia"/>
        </w:rPr>
        <w:t>混合</w:t>
      </w:r>
      <w:r>
        <w:rPr>
          <w:rFonts w:hint="eastAsia"/>
        </w:rPr>
        <w:t>肥料の生産事業を下記のとおり廃止したので、同条第３項の規定により届け出ます。</w:t>
      </w:r>
    </w:p>
    <w:p w14:paraId="4484C3EA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345CB8EE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記　</w:t>
      </w:r>
    </w:p>
    <w:p w14:paraId="642F62E4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</w:t>
      </w:r>
    </w:p>
    <w:p w14:paraId="08F1BC44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１　廃止した年月日</w:t>
      </w:r>
    </w:p>
    <w:p w14:paraId="3CD044B6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1CE8C2F3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288BAD09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２　生産していた指定</w:t>
      </w:r>
      <w:r w:rsidR="009A0AB1">
        <w:rPr>
          <w:rFonts w:hint="eastAsia"/>
        </w:rPr>
        <w:t>混合</w:t>
      </w:r>
      <w:r>
        <w:rPr>
          <w:rFonts w:hint="eastAsia"/>
        </w:rPr>
        <w:t>肥料の名称</w:t>
      </w:r>
    </w:p>
    <w:p w14:paraId="1179F40F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0E94A95C" w14:textId="77777777" w:rsidR="00DC064B" w:rsidRDefault="00DC064B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sectPr w:rsidR="00DC064B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4B96" w14:textId="77777777" w:rsidR="009E5573" w:rsidRDefault="009E5573">
      <w:r>
        <w:separator/>
      </w:r>
    </w:p>
  </w:endnote>
  <w:endnote w:type="continuationSeparator" w:id="0">
    <w:p w14:paraId="55E5BCA5" w14:textId="77777777" w:rsidR="009E5573" w:rsidRDefault="009E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C70F" w14:textId="77777777" w:rsidR="009E5573" w:rsidRDefault="009E55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0EB5D5" w14:textId="77777777" w:rsidR="009E5573" w:rsidRDefault="009E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190"/>
  <w:hyphenationZone w:val="284"/>
  <w:drawingGridHorizontalSpacing w:val="2457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82"/>
    <w:rsid w:val="002F038C"/>
    <w:rsid w:val="004A4BEC"/>
    <w:rsid w:val="005655C6"/>
    <w:rsid w:val="005D403C"/>
    <w:rsid w:val="00823DA6"/>
    <w:rsid w:val="008E028E"/>
    <w:rsid w:val="00961EB4"/>
    <w:rsid w:val="009A0AB1"/>
    <w:rsid w:val="009E5573"/>
    <w:rsid w:val="00AC3C82"/>
    <w:rsid w:val="00D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C65F0"/>
  <w14:defaultImageDpi w14:val="0"/>
  <w15:docId w15:val="{518042DD-9F32-42A8-9BF1-F228535F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3C8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3C8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655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655C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2021-01-04T23:38:00Z</cp:lastPrinted>
  <dcterms:created xsi:type="dcterms:W3CDTF">2025-09-08T06:50:00Z</dcterms:created>
  <dcterms:modified xsi:type="dcterms:W3CDTF">2025-09-08T06:50:00Z</dcterms:modified>
</cp:coreProperties>
</file>